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77777777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 veřejné zakázce</w:t>
      </w:r>
    </w:p>
    <w:p w14:paraId="46539CB2" w14:textId="77777777" w:rsidR="008800E3" w:rsidRPr="00F22427" w:rsidRDefault="008800E3" w:rsidP="008800E3">
      <w:pPr>
        <w:spacing w:before="120"/>
        <w:jc w:val="center"/>
        <w:rPr>
          <w:b/>
          <w:sz w:val="22"/>
          <w:szCs w:val="36"/>
        </w:rPr>
      </w:pPr>
    </w:p>
    <w:p w14:paraId="4D998698" w14:textId="112415FF" w:rsidR="00243199" w:rsidRPr="00243199" w:rsidRDefault="0020782D" w:rsidP="00243199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32"/>
        </w:rPr>
      </w:pPr>
      <w:r>
        <w:rPr>
          <w:b/>
          <w:bCs/>
          <w:sz w:val="22"/>
          <w:szCs w:val="32"/>
        </w:rPr>
        <w:t>Dodávky motorové nafty 2026</w:t>
      </w:r>
      <w:r w:rsidR="00243199" w:rsidRPr="00243199">
        <w:rPr>
          <w:b/>
          <w:bCs/>
          <w:sz w:val="22"/>
          <w:szCs w:val="32"/>
        </w:rPr>
        <w:t xml:space="preserve"> - 202</w:t>
      </w:r>
      <w:r>
        <w:rPr>
          <w:b/>
          <w:bCs/>
          <w:sz w:val="22"/>
          <w:szCs w:val="32"/>
        </w:rPr>
        <w:t>7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C3EEE51" w14:textId="77777777" w:rsidR="008800E3" w:rsidRPr="00F22427" w:rsidRDefault="008800E3" w:rsidP="00243199">
      <w:pPr>
        <w:tabs>
          <w:tab w:val="left" w:pos="3119"/>
        </w:tabs>
        <w:spacing w:before="240"/>
        <w:rPr>
          <w:sz w:val="22"/>
          <w:szCs w:val="22"/>
        </w:rPr>
      </w:pPr>
      <w:r w:rsidRPr="00F22427">
        <w:rPr>
          <w:b/>
          <w:sz w:val="22"/>
          <w:szCs w:val="22"/>
        </w:rPr>
        <w:t>Zadavatel: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CC5876">
        <w:rPr>
          <w:b/>
          <w:bCs/>
          <w:color w:val="000000"/>
          <w:sz w:val="22"/>
          <w:szCs w:val="22"/>
        </w:rPr>
        <w:t>Plzeňské městské dopravní podniky, a.s.</w:t>
      </w:r>
    </w:p>
    <w:p w14:paraId="354954D8" w14:textId="77777777" w:rsidR="008800E3" w:rsidRPr="00F22427" w:rsidRDefault="008800E3" w:rsidP="00243199">
      <w:pPr>
        <w:tabs>
          <w:tab w:val="left" w:pos="3119"/>
        </w:tabs>
        <w:rPr>
          <w:sz w:val="22"/>
          <w:szCs w:val="22"/>
        </w:rPr>
      </w:pPr>
      <w:r w:rsidRPr="00F22427">
        <w:rPr>
          <w:b/>
          <w:sz w:val="22"/>
          <w:szCs w:val="22"/>
        </w:rPr>
        <w:t>IČO:</w:t>
      </w:r>
      <w:r w:rsidRPr="00F22427">
        <w:rPr>
          <w:sz w:val="22"/>
          <w:szCs w:val="22"/>
        </w:rPr>
        <w:tab/>
      </w:r>
      <w:r w:rsidRPr="00F22427">
        <w:rPr>
          <w:sz w:val="22"/>
          <w:szCs w:val="22"/>
        </w:rPr>
        <w:tab/>
      </w:r>
      <w:r w:rsidRPr="00F22427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5948BDE1" w14:textId="77777777" w:rsidR="008800E3" w:rsidRPr="005F0D63" w:rsidRDefault="008800E3" w:rsidP="00243199">
      <w:pPr>
        <w:tabs>
          <w:tab w:val="left" w:pos="3119"/>
        </w:tabs>
        <w:rPr>
          <w:sz w:val="22"/>
          <w:szCs w:val="22"/>
        </w:rPr>
      </w:pPr>
      <w:r w:rsidRPr="00F22427">
        <w:rPr>
          <w:b/>
          <w:sz w:val="22"/>
          <w:szCs w:val="22"/>
        </w:rPr>
        <w:t>Adresa sídla</w:t>
      </w:r>
      <w:r w:rsidRPr="005F0D63">
        <w:rPr>
          <w:b/>
          <w:sz w:val="22"/>
          <w:szCs w:val="22"/>
        </w:rPr>
        <w:t>:</w:t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</w:rPr>
        <w:tab/>
      </w:r>
      <w:r w:rsidRPr="005F0D63">
        <w:rPr>
          <w:color w:val="000000"/>
          <w:sz w:val="22"/>
          <w:szCs w:val="22"/>
        </w:rPr>
        <w:t>Denisovo nábřeží 920/12, 301 00 Plzeň</w:t>
      </w:r>
    </w:p>
    <w:p w14:paraId="56A951A7" w14:textId="2BAFCDB0" w:rsidR="008800E3" w:rsidRPr="005F0D63" w:rsidRDefault="008800E3" w:rsidP="00243199">
      <w:pPr>
        <w:tabs>
          <w:tab w:val="left" w:pos="3119"/>
        </w:tabs>
        <w:ind w:left="4253" w:hanging="4253"/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Osoba zastupující zadavatele:</w:t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="00243199">
        <w:rPr>
          <w:sz w:val="22"/>
          <w:szCs w:val="22"/>
        </w:rPr>
        <w:t xml:space="preserve">doc. Ing. Michaela Krechovská, Ph.D., předsedkyně </w:t>
      </w:r>
      <w:r w:rsidRPr="005F0D63">
        <w:rPr>
          <w:sz w:val="22"/>
          <w:szCs w:val="22"/>
        </w:rPr>
        <w:t xml:space="preserve">představenstva </w:t>
      </w:r>
    </w:p>
    <w:p w14:paraId="16163567" w14:textId="77777777" w:rsidR="008800E3" w:rsidRPr="005F0D63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Účastník</w:t>
      </w:r>
      <w:r w:rsidR="008800E3" w:rsidRPr="005F0D63">
        <w:rPr>
          <w:b/>
          <w:sz w:val="22"/>
          <w:szCs w:val="22"/>
        </w:rPr>
        <w:t>:</w:t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05009B" w:rsidRPr="005F0D63">
        <w:rPr>
          <w:sz w:val="22"/>
          <w:szCs w:val="22"/>
          <w:highlight w:val="cyan"/>
        </w:rPr>
        <w:t>[DOPLNÍ DODAVATEL</w:t>
      </w:r>
      <w:r w:rsidR="008800E3" w:rsidRPr="005F0D63">
        <w:rPr>
          <w:sz w:val="22"/>
          <w:szCs w:val="22"/>
          <w:highlight w:val="cyan"/>
        </w:rPr>
        <w:t>]</w:t>
      </w:r>
    </w:p>
    <w:p w14:paraId="6D0B7EF1" w14:textId="77777777" w:rsidR="008800E3" w:rsidRPr="005F0D63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Adresa sídla/místa podnikání:</w:t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DODAVATEL]</w:t>
      </w:r>
    </w:p>
    <w:p w14:paraId="6D11CB2D" w14:textId="77777777" w:rsidR="008800E3" w:rsidRPr="005F0D63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IČO:</w:t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Pr="005F0D63">
        <w:rPr>
          <w:sz w:val="22"/>
          <w:szCs w:val="22"/>
          <w:highlight w:val="cyan"/>
        </w:rPr>
        <w:t>]</w:t>
      </w:r>
    </w:p>
    <w:p w14:paraId="5EAC5F47" w14:textId="77777777" w:rsidR="008800E3" w:rsidRPr="005F0D63" w:rsidRDefault="008800E3" w:rsidP="008800E3">
      <w:pPr>
        <w:tabs>
          <w:tab w:val="left" w:pos="3119"/>
        </w:tabs>
        <w:rPr>
          <w:sz w:val="22"/>
          <w:szCs w:val="22"/>
        </w:rPr>
      </w:pPr>
      <w:r w:rsidRPr="005F0D63">
        <w:rPr>
          <w:b/>
          <w:sz w:val="22"/>
          <w:szCs w:val="22"/>
        </w:rPr>
        <w:t>DIČ:</w:t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Pr="005F0D63">
        <w:rPr>
          <w:sz w:val="22"/>
          <w:szCs w:val="22"/>
          <w:highlight w:val="cyan"/>
        </w:rPr>
        <w:t>]</w:t>
      </w:r>
    </w:p>
    <w:p w14:paraId="15D01038" w14:textId="7C2A72FD" w:rsidR="008800E3" w:rsidRPr="005F0D63" w:rsidRDefault="009F607F" w:rsidP="008800E3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="008800E3" w:rsidRPr="005F0D63">
        <w:rPr>
          <w:b/>
          <w:sz w:val="22"/>
          <w:szCs w:val="22"/>
        </w:rPr>
        <w:t>:</w:t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="008800E3" w:rsidRPr="005F0D63">
        <w:rPr>
          <w:sz w:val="22"/>
          <w:szCs w:val="22"/>
          <w:highlight w:val="cyan"/>
        </w:rPr>
        <w:t>]</w:t>
      </w:r>
    </w:p>
    <w:p w14:paraId="6A0AFD9F" w14:textId="77777777" w:rsidR="008800E3" w:rsidRPr="005F0D63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Bankovní spojení:</w:t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b/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Pr="005F0D63">
        <w:rPr>
          <w:sz w:val="22"/>
          <w:szCs w:val="22"/>
          <w:highlight w:val="cyan"/>
        </w:rPr>
        <w:t>]</w:t>
      </w:r>
    </w:p>
    <w:p w14:paraId="42B0AF54" w14:textId="7703B445" w:rsidR="008800E3" w:rsidRPr="005F0D63" w:rsidRDefault="009F607F" w:rsidP="008800E3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Kontaktní osoba účastníka</w:t>
      </w:r>
      <w:r w:rsidR="008800E3" w:rsidRPr="005F0D63">
        <w:rPr>
          <w:b/>
          <w:sz w:val="22"/>
          <w:szCs w:val="22"/>
        </w:rPr>
        <w:t>:</w:t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="008800E3" w:rsidRPr="005F0D63">
        <w:rPr>
          <w:sz w:val="22"/>
          <w:szCs w:val="22"/>
          <w:highlight w:val="cyan"/>
        </w:rPr>
        <w:t>]</w:t>
      </w:r>
    </w:p>
    <w:p w14:paraId="0F42F8F1" w14:textId="547E81F5" w:rsidR="008800E3" w:rsidRPr="005F0D63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5F0D63">
        <w:rPr>
          <w:b/>
          <w:sz w:val="22"/>
          <w:szCs w:val="22"/>
        </w:rPr>
        <w:t>Telefonní</w:t>
      </w:r>
      <w:r w:rsidR="008800E3" w:rsidRPr="005F0D63">
        <w:rPr>
          <w:b/>
          <w:sz w:val="22"/>
          <w:szCs w:val="22"/>
        </w:rPr>
        <w:t xml:space="preserve"> spojení:</w:t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b/>
          <w:sz w:val="22"/>
          <w:szCs w:val="22"/>
        </w:rPr>
        <w:tab/>
      </w:r>
      <w:r w:rsidR="008800E3"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="008800E3" w:rsidRPr="005F0D63">
        <w:rPr>
          <w:sz w:val="22"/>
          <w:szCs w:val="22"/>
          <w:highlight w:val="cyan"/>
        </w:rPr>
        <w:t>]</w:t>
      </w:r>
    </w:p>
    <w:p w14:paraId="1754FDB6" w14:textId="77777777" w:rsidR="008800E3" w:rsidRPr="005F0D63" w:rsidRDefault="008800E3" w:rsidP="008800E3">
      <w:pPr>
        <w:tabs>
          <w:tab w:val="left" w:pos="3119"/>
        </w:tabs>
        <w:rPr>
          <w:sz w:val="22"/>
          <w:szCs w:val="22"/>
        </w:rPr>
      </w:pPr>
      <w:r w:rsidRPr="005F0D63">
        <w:rPr>
          <w:b/>
          <w:sz w:val="22"/>
          <w:szCs w:val="22"/>
        </w:rPr>
        <w:t>E-mailové spojení:</w:t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 xml:space="preserve">[DOPLNÍ </w:t>
      </w:r>
      <w:r w:rsidR="0005009B" w:rsidRPr="005F0D63">
        <w:rPr>
          <w:sz w:val="22"/>
          <w:szCs w:val="22"/>
          <w:highlight w:val="cyan"/>
        </w:rPr>
        <w:t>DODAVATEL</w:t>
      </w:r>
      <w:r w:rsidRPr="005F0D63">
        <w:rPr>
          <w:sz w:val="22"/>
          <w:szCs w:val="22"/>
          <w:highlight w:val="cyan"/>
        </w:rPr>
        <w:t>]</w:t>
      </w:r>
    </w:p>
    <w:p w14:paraId="3295DF86" w14:textId="77777777" w:rsidR="00227B86" w:rsidRPr="005F0D63" w:rsidRDefault="00227B86" w:rsidP="008800E3">
      <w:pPr>
        <w:tabs>
          <w:tab w:val="left" w:pos="3119"/>
        </w:tabs>
        <w:rPr>
          <w:b/>
          <w:sz w:val="22"/>
          <w:szCs w:val="22"/>
        </w:rPr>
      </w:pPr>
      <w:proofErr w:type="spellStart"/>
      <w:r w:rsidRPr="005F0D63">
        <w:rPr>
          <w:b/>
          <w:sz w:val="22"/>
          <w:szCs w:val="22"/>
        </w:rPr>
        <w:t>Mikropodnik</w:t>
      </w:r>
      <w:proofErr w:type="spellEnd"/>
      <w:r w:rsidRPr="005F0D63">
        <w:rPr>
          <w:b/>
          <w:sz w:val="22"/>
          <w:szCs w:val="22"/>
        </w:rPr>
        <w:t>/ malý nebo střední podnik</w:t>
      </w:r>
    </w:p>
    <w:p w14:paraId="3AACD832" w14:textId="77777777" w:rsidR="00227B86" w:rsidRPr="005F0D63" w:rsidRDefault="00227B86" w:rsidP="008800E3">
      <w:pPr>
        <w:tabs>
          <w:tab w:val="left" w:pos="3119"/>
        </w:tabs>
        <w:rPr>
          <w:sz w:val="22"/>
          <w:szCs w:val="22"/>
        </w:rPr>
      </w:pPr>
      <w:r w:rsidRPr="005F0D63">
        <w:rPr>
          <w:b/>
          <w:sz w:val="22"/>
          <w:szCs w:val="22"/>
        </w:rPr>
        <w:t>dle Doporučení komise 2003/361/E:</w:t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>[ANO/NE]</w:t>
      </w:r>
    </w:p>
    <w:p w14:paraId="0A64D779" w14:textId="6C97982A" w:rsidR="00453A51" w:rsidRPr="005F0D63" w:rsidRDefault="00453A51" w:rsidP="00C956D7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59AAEA70" w14:textId="59E635A8" w:rsidR="00453A51" w:rsidRDefault="00453A51" w:rsidP="00453A51">
      <w:pPr>
        <w:rPr>
          <w:sz w:val="22"/>
          <w:szCs w:val="22"/>
        </w:rPr>
      </w:pPr>
      <w:r w:rsidRPr="005F0D63">
        <w:rPr>
          <w:sz w:val="22"/>
          <w:szCs w:val="22"/>
        </w:rPr>
        <w:t>Nabídka účastníka zadávacího řízení je následující:</w:t>
      </w:r>
    </w:p>
    <w:p w14:paraId="6FA547DE" w14:textId="55609AB2" w:rsidR="008A0C7A" w:rsidRDefault="008A0C7A" w:rsidP="00453A51">
      <w:pPr>
        <w:rPr>
          <w:sz w:val="22"/>
          <w:szCs w:val="22"/>
        </w:rPr>
      </w:pPr>
    </w:p>
    <w:p w14:paraId="39B395CE" w14:textId="77777777" w:rsidR="008A0C7A" w:rsidRPr="005F0D63" w:rsidRDefault="008A0C7A" w:rsidP="008A0C7A">
      <w:pPr>
        <w:tabs>
          <w:tab w:val="left" w:pos="3119"/>
        </w:tabs>
        <w:rPr>
          <w:sz w:val="22"/>
          <w:szCs w:val="22"/>
        </w:rPr>
      </w:pPr>
      <w:r w:rsidRPr="008A0C7A">
        <w:rPr>
          <w:sz w:val="22"/>
          <w:szCs w:val="22"/>
          <w:u w:val="single"/>
        </w:rPr>
        <w:t>Zvolený cenový index:</w:t>
      </w:r>
      <w:r>
        <w:rPr>
          <w:sz w:val="22"/>
          <w:szCs w:val="22"/>
        </w:rPr>
        <w:tab/>
      </w:r>
      <w:r w:rsidRPr="005F0D63">
        <w:rPr>
          <w:sz w:val="22"/>
          <w:szCs w:val="22"/>
          <w:highlight w:val="cyan"/>
        </w:rPr>
        <w:t>[DOPLNÍ DODAVATEL]</w:t>
      </w:r>
    </w:p>
    <w:p w14:paraId="2CD5A1CE" w14:textId="7A0C48AF" w:rsidR="008A0C7A" w:rsidRDefault="008A0C7A" w:rsidP="00453A51">
      <w:pPr>
        <w:rPr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2530"/>
        <w:gridCol w:w="1745"/>
        <w:gridCol w:w="2661"/>
        <w:gridCol w:w="147"/>
      </w:tblGrid>
      <w:tr w:rsidR="008A0C7A" w:rsidRPr="006B4491" w14:paraId="7FDDF526" w14:textId="77777777" w:rsidTr="009D536B">
        <w:trPr>
          <w:gridAfter w:val="1"/>
          <w:wAfter w:w="81" w:type="pct"/>
          <w:trHeight w:val="1133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62D7F752" w14:textId="501AB491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 xml:space="preserve">Tabulka cen za </w:t>
            </w:r>
            <w:r w:rsidR="009D536B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>3 dodávky v Kč bez DPH k stanoveným dnům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1237FF4D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 xml:space="preserve"> JNC (NM) v Kč bez DPH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0949DFC7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>Objem dodávky v litrech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003250"/>
            <w:vAlign w:val="center"/>
            <w:hideMark/>
          </w:tcPr>
          <w:p w14:paraId="721A8E9C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>Celková cena za 1 dodávku v Kč bez DPH</w:t>
            </w:r>
          </w:p>
        </w:tc>
      </w:tr>
      <w:tr w:rsidR="008A0C7A" w:rsidRPr="006B4491" w14:paraId="432B3F57" w14:textId="77777777" w:rsidTr="008A0C7A">
        <w:trPr>
          <w:gridAfter w:val="1"/>
          <w:wAfter w:w="81" w:type="pct"/>
          <w:trHeight w:val="499"/>
        </w:trPr>
        <w:tc>
          <w:tcPr>
            <w:tcW w:w="4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0112A407" w14:textId="77777777" w:rsidR="008A0C7A" w:rsidRPr="006B4491" w:rsidRDefault="008A0C7A" w:rsidP="001256F0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B4491">
              <w:rPr>
                <w:rFonts w:eastAsia="Times New Roman"/>
                <w:sz w:val="22"/>
                <w:szCs w:val="22"/>
              </w:rPr>
              <w:t>A.</w:t>
            </w:r>
            <w:r w:rsidRPr="006B4491">
              <w:rPr>
                <w:rFonts w:eastAsia="Times New Roman"/>
                <w:sz w:val="14"/>
                <w:szCs w:val="14"/>
              </w:rPr>
              <w:t xml:space="preserve">     </w:t>
            </w:r>
            <w:r w:rsidRPr="006B4491">
              <w:rPr>
                <w:rFonts w:eastAsia="Times New Roman"/>
                <w:sz w:val="22"/>
                <w:szCs w:val="22"/>
              </w:rPr>
              <w:t>Celková cena za dodávku 1 v Kč – cena stanovená ke dni 3. 2. 2025 (pondělí)</w:t>
            </w:r>
          </w:p>
        </w:tc>
      </w:tr>
      <w:tr w:rsidR="008A0C7A" w:rsidRPr="006B4491" w14:paraId="057DEA36" w14:textId="77777777" w:rsidTr="009D536B">
        <w:trPr>
          <w:gridAfter w:val="1"/>
          <w:wAfter w:w="81" w:type="pct"/>
          <w:trHeight w:val="415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92E" w14:textId="77777777" w:rsidR="008A0C7A" w:rsidRPr="006B4491" w:rsidRDefault="008A0C7A" w:rsidP="001256F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7BA5AE27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74B21770" w14:textId="62F99C11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1C18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73F5D2EB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2354C107" w14:textId="4A8F23BC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8A0C7A" w:rsidRPr="006B4491" w14:paraId="61F7938E" w14:textId="77777777" w:rsidTr="008A0C7A">
        <w:trPr>
          <w:gridAfter w:val="1"/>
          <w:wAfter w:w="81" w:type="pct"/>
          <w:trHeight w:val="499"/>
        </w:trPr>
        <w:tc>
          <w:tcPr>
            <w:tcW w:w="4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4A8EC3BA" w14:textId="77777777" w:rsidR="008A0C7A" w:rsidRPr="006B4491" w:rsidRDefault="008A0C7A" w:rsidP="001256F0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B4491">
              <w:rPr>
                <w:rFonts w:eastAsia="Times New Roman"/>
                <w:sz w:val="22"/>
                <w:szCs w:val="22"/>
              </w:rPr>
              <w:t>B.</w:t>
            </w:r>
            <w:r w:rsidRPr="006B4491">
              <w:rPr>
                <w:rFonts w:eastAsia="Times New Roman"/>
                <w:sz w:val="14"/>
                <w:szCs w:val="14"/>
              </w:rPr>
              <w:t xml:space="preserve">      </w:t>
            </w:r>
            <w:r w:rsidRPr="006B4491">
              <w:rPr>
                <w:rFonts w:eastAsia="Times New Roman"/>
                <w:sz w:val="22"/>
                <w:szCs w:val="22"/>
              </w:rPr>
              <w:t>Celková cena za dodávku 2 v Kč – cena stanovená ke dni 12. 6. 2025 (čtvrtek)</w:t>
            </w:r>
          </w:p>
        </w:tc>
      </w:tr>
      <w:tr w:rsidR="008A0C7A" w:rsidRPr="006B4491" w14:paraId="7D05262B" w14:textId="77777777" w:rsidTr="009D536B">
        <w:trPr>
          <w:gridAfter w:val="1"/>
          <w:wAfter w:w="81" w:type="pct"/>
          <w:trHeight w:val="415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862" w14:textId="77777777" w:rsidR="008A0C7A" w:rsidRPr="006B4491" w:rsidRDefault="008A0C7A" w:rsidP="001256F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1922DDE8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69B6D3B9" w14:textId="6A99293D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3E3E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456EC7DE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6691A8C9" w14:textId="553B2610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8A0C7A" w:rsidRPr="006B4491" w14:paraId="2582A329" w14:textId="77777777" w:rsidTr="008A0C7A">
        <w:trPr>
          <w:gridAfter w:val="1"/>
          <w:wAfter w:w="81" w:type="pct"/>
          <w:trHeight w:val="499"/>
        </w:trPr>
        <w:tc>
          <w:tcPr>
            <w:tcW w:w="4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49964930" w14:textId="6F1C10A9" w:rsidR="008A0C7A" w:rsidRPr="006B4491" w:rsidRDefault="008A0C7A" w:rsidP="006543D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B4491">
              <w:rPr>
                <w:rFonts w:eastAsia="Times New Roman"/>
                <w:sz w:val="22"/>
                <w:szCs w:val="22"/>
              </w:rPr>
              <w:t>C.</w:t>
            </w:r>
            <w:r w:rsidRPr="006B4491">
              <w:rPr>
                <w:rFonts w:eastAsia="Times New Roman"/>
                <w:sz w:val="14"/>
                <w:szCs w:val="14"/>
              </w:rPr>
              <w:t xml:space="preserve">      </w:t>
            </w:r>
            <w:r w:rsidRPr="006B4491">
              <w:rPr>
                <w:rFonts w:eastAsia="Times New Roman"/>
                <w:sz w:val="22"/>
                <w:szCs w:val="22"/>
              </w:rPr>
              <w:t xml:space="preserve">Celková cena za dodávku 3 v Kč – cena stanovená v Kč ke dni zahájení zadávacího řízení, tj. </w:t>
            </w:r>
            <w:r w:rsidR="006543DA" w:rsidRPr="006543DA">
              <w:rPr>
                <w:rFonts w:eastAsia="Times New Roman"/>
                <w:sz w:val="22"/>
                <w:szCs w:val="22"/>
              </w:rPr>
              <w:t>29</w:t>
            </w:r>
            <w:r w:rsidRPr="006543DA">
              <w:rPr>
                <w:rFonts w:eastAsia="Times New Roman"/>
                <w:sz w:val="22"/>
                <w:szCs w:val="22"/>
              </w:rPr>
              <w:t xml:space="preserve">. 9. 2025 </w:t>
            </w:r>
          </w:p>
        </w:tc>
      </w:tr>
      <w:tr w:rsidR="008A0C7A" w:rsidRPr="006B4491" w14:paraId="551B8728" w14:textId="77777777" w:rsidTr="009D536B">
        <w:trPr>
          <w:gridAfter w:val="1"/>
          <w:wAfter w:w="81" w:type="pct"/>
          <w:trHeight w:val="415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4E1" w14:textId="77777777" w:rsidR="008A0C7A" w:rsidRPr="006B4491" w:rsidRDefault="008A0C7A" w:rsidP="001256F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</w:rPr>
              <w:t> 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03150276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43257C11" w14:textId="38E9F97D" w:rsidR="008A0C7A" w:rsidRPr="006B4491" w:rsidRDefault="008A0C7A" w:rsidP="009D536B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7816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33 000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49E49EB7" w14:textId="77777777" w:rsidR="009D536B" w:rsidRPr="005F0D63" w:rsidRDefault="009D536B" w:rsidP="009D536B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22ACAAA7" w14:textId="55BC66DE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</w:tr>
      <w:tr w:rsidR="008A0C7A" w:rsidRPr="006B4491" w14:paraId="2FD77AA8" w14:textId="77777777" w:rsidTr="009D536B">
        <w:trPr>
          <w:gridAfter w:val="1"/>
          <w:wAfter w:w="81" w:type="pct"/>
          <w:trHeight w:val="41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F61B" w14:textId="77777777" w:rsidR="008A0C7A" w:rsidRPr="006B4491" w:rsidRDefault="008A0C7A" w:rsidP="001256F0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24DB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9E21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3727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</w:tr>
      <w:tr w:rsidR="008A0C7A" w:rsidRPr="006B4491" w14:paraId="4CE0A474" w14:textId="77777777" w:rsidTr="009D536B">
        <w:trPr>
          <w:gridAfter w:val="1"/>
          <w:wAfter w:w="81" w:type="pct"/>
          <w:trHeight w:val="415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4E4D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 xml:space="preserve">Diskont v Kč bez DPH </w:t>
            </w: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6B4491">
              <w:rPr>
                <w:rFonts w:eastAsia="Times New Roman"/>
                <w:color w:val="000000"/>
                <w:sz w:val="22"/>
                <w:szCs w:val="22"/>
              </w:rPr>
              <w:t>(pevný a stejný pro všechny dodávky)</w:t>
            </w:r>
          </w:p>
        </w:tc>
        <w:tc>
          <w:tcPr>
            <w:tcW w:w="38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CD32"/>
            <w:vAlign w:val="center"/>
            <w:hideMark/>
          </w:tcPr>
          <w:p w14:paraId="685B5A55" w14:textId="77777777" w:rsidR="008A0C7A" w:rsidRPr="005F0D63" w:rsidRDefault="008A0C7A" w:rsidP="008A0C7A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468DE6EB" w14:textId="2714E9D5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A0C7A" w:rsidRPr="006B4491" w14:paraId="257FE79E" w14:textId="77777777" w:rsidTr="009D536B">
        <w:trPr>
          <w:trHeight w:val="415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1E33C" w14:textId="77777777" w:rsidR="008A0C7A" w:rsidRPr="006B4491" w:rsidRDefault="008A0C7A" w:rsidP="001256F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609F" w14:textId="77777777" w:rsidR="008A0C7A" w:rsidRPr="006B4491" w:rsidRDefault="008A0C7A" w:rsidP="001256F0">
            <w:pPr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75D8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A0C7A" w:rsidRPr="006B4491" w14:paraId="3E657352" w14:textId="77777777" w:rsidTr="009D536B">
        <w:trPr>
          <w:trHeight w:val="41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4D86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DF34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9958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9B6F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81" w:type="pct"/>
            <w:vAlign w:val="center"/>
            <w:hideMark/>
          </w:tcPr>
          <w:p w14:paraId="30E0E2B1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</w:tr>
      <w:tr w:rsidR="008A0C7A" w:rsidRPr="006B4491" w14:paraId="1B4CE7B5" w14:textId="77777777" w:rsidTr="009D536B">
        <w:trPr>
          <w:trHeight w:val="41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F485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6316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3BDB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F383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  <w:tc>
          <w:tcPr>
            <w:tcW w:w="81" w:type="pct"/>
            <w:vAlign w:val="center"/>
            <w:hideMark/>
          </w:tcPr>
          <w:p w14:paraId="131EAFDA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</w:tr>
      <w:tr w:rsidR="008A0C7A" w:rsidRPr="006B4491" w14:paraId="758CF763" w14:textId="77777777" w:rsidTr="009D536B">
        <w:trPr>
          <w:trHeight w:val="749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7061D65B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Hodnotící kritérium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74694576" w14:textId="77777777" w:rsidR="008A0C7A" w:rsidRPr="006B4491" w:rsidRDefault="008A0C7A" w:rsidP="001256F0">
            <w:pPr>
              <w:rPr>
                <w:rFonts w:eastAsia="Times New Roman"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059AA8FF" w14:textId="77777777" w:rsidR="008A0C7A" w:rsidRPr="006B4491" w:rsidRDefault="008A0C7A" w:rsidP="001256F0">
            <w:pPr>
              <w:rPr>
                <w:rFonts w:eastAsia="Times New Roman"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1951EC1F" w14:textId="77777777" w:rsidR="008A0C7A" w:rsidRPr="006B4491" w:rsidRDefault="008A0C7A" w:rsidP="001256F0">
            <w:pPr>
              <w:rPr>
                <w:rFonts w:eastAsia="Times New Roman"/>
                <w:color w:val="FFFFFF"/>
                <w:sz w:val="22"/>
                <w:szCs w:val="22"/>
              </w:rPr>
            </w:pPr>
            <w:r w:rsidRPr="006B4491">
              <w:rPr>
                <w:rFonts w:eastAsia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76DC1E8D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</w:tr>
      <w:tr w:rsidR="008A0C7A" w:rsidRPr="006B4491" w14:paraId="19B2EAD1" w14:textId="77777777" w:rsidTr="009D536B">
        <w:trPr>
          <w:trHeight w:val="1323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8E05" w14:textId="77777777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B4491">
              <w:rPr>
                <w:rFonts w:eastAsia="Times New Roman"/>
                <w:b/>
                <w:bCs/>
                <w:sz w:val="22"/>
                <w:szCs w:val="22"/>
              </w:rPr>
              <w:t xml:space="preserve">Celková cena za 3 dodávky NM v Kč bez DPH </w:t>
            </w:r>
            <w:r w:rsidRPr="006B4491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br/>
            </w:r>
            <w:r w:rsidRPr="006B4491">
              <w:rPr>
                <w:rFonts w:eastAsia="Times New Roman"/>
                <w:sz w:val="18"/>
                <w:szCs w:val="18"/>
              </w:rPr>
              <w:t>(součet celkových cen za 1 dodávku v Kč bez DPH v A, B, C)</w:t>
            </w:r>
          </w:p>
        </w:tc>
        <w:tc>
          <w:tcPr>
            <w:tcW w:w="3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CD32"/>
            <w:vAlign w:val="center"/>
            <w:hideMark/>
          </w:tcPr>
          <w:p w14:paraId="3BE7A3B5" w14:textId="77777777" w:rsidR="008A0C7A" w:rsidRPr="005F0D63" w:rsidRDefault="008A0C7A" w:rsidP="008A0C7A">
            <w:pPr>
              <w:tabs>
                <w:tab w:val="left" w:pos="3119"/>
              </w:tabs>
              <w:jc w:val="center"/>
              <w:rPr>
                <w:sz w:val="22"/>
                <w:szCs w:val="22"/>
              </w:rPr>
            </w:pPr>
            <w:r w:rsidRPr="005F0D63">
              <w:rPr>
                <w:sz w:val="22"/>
                <w:szCs w:val="22"/>
                <w:highlight w:val="cyan"/>
              </w:rPr>
              <w:t>[DOPLNÍ DODAVATEL]</w:t>
            </w:r>
          </w:p>
          <w:p w14:paraId="3C8435CD" w14:textId="487E9A06" w:rsidR="008A0C7A" w:rsidRPr="006B4491" w:rsidRDefault="008A0C7A" w:rsidP="001256F0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1" w:type="pct"/>
            <w:vAlign w:val="center"/>
            <w:hideMark/>
          </w:tcPr>
          <w:p w14:paraId="3710C719" w14:textId="77777777" w:rsidR="008A0C7A" w:rsidRPr="006B4491" w:rsidRDefault="008A0C7A" w:rsidP="001256F0">
            <w:pPr>
              <w:rPr>
                <w:rFonts w:eastAsia="Times New Roman"/>
                <w:szCs w:val="20"/>
              </w:rPr>
            </w:pPr>
          </w:p>
        </w:tc>
      </w:tr>
    </w:tbl>
    <w:p w14:paraId="71DF23F1" w14:textId="7D60615E" w:rsidR="008800E3" w:rsidRDefault="008800E3" w:rsidP="008A0C7A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1B7C5948" w14:textId="77777777" w:rsidR="008A0C7A" w:rsidRDefault="008A0C7A" w:rsidP="008A0C7A">
      <w:pPr>
        <w:rPr>
          <w:b/>
          <w:sz w:val="22"/>
          <w:szCs w:val="22"/>
        </w:rPr>
      </w:pPr>
    </w:p>
    <w:p w14:paraId="2CB5D7A2" w14:textId="77777777" w:rsidR="005F0D63" w:rsidRPr="005F0D63" w:rsidRDefault="005F0D63" w:rsidP="008800E3">
      <w:pPr>
        <w:rPr>
          <w:b/>
          <w:sz w:val="22"/>
          <w:szCs w:val="22"/>
        </w:rPr>
      </w:pPr>
    </w:p>
    <w:p w14:paraId="047390D2" w14:textId="77777777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60878B80" w14:textId="77777777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 xml:space="preserve">1. se před podáním nabídky podrobně seznámil se zadávacími podmínkami, </w:t>
      </w:r>
    </w:p>
    <w:p w14:paraId="4AFF84B7" w14:textId="77777777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14:paraId="47934ACE" w14:textId="74161930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>3. je vázán celým obsahem nabídky po celou dobu během zadávací lhůty, která začíná běžet okamžikem skončení lhůty pro podání nabídek</w:t>
      </w:r>
      <w:r w:rsidR="008A0C7A">
        <w:rPr>
          <w:sz w:val="22"/>
          <w:szCs w:val="22"/>
        </w:rPr>
        <w:t>, je-li zadávací lhůta stanovena</w:t>
      </w:r>
      <w:r w:rsidRPr="005F0D63">
        <w:rPr>
          <w:sz w:val="22"/>
          <w:szCs w:val="22"/>
        </w:rPr>
        <w:t xml:space="preserve">, </w:t>
      </w:r>
    </w:p>
    <w:p w14:paraId="78A99102" w14:textId="77777777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1C2CE134" w14:textId="77777777" w:rsidR="00453A51" w:rsidRPr="005F0D63" w:rsidRDefault="00453A51" w:rsidP="00453A51">
      <w:pPr>
        <w:pStyle w:val="Bezmezer"/>
        <w:jc w:val="both"/>
        <w:rPr>
          <w:sz w:val="22"/>
          <w:szCs w:val="22"/>
        </w:rPr>
      </w:pPr>
      <w:r w:rsidRPr="005F0D63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00C85BE4" w14:textId="77777777" w:rsidR="00453A51" w:rsidRPr="005F0D63" w:rsidRDefault="00453A51" w:rsidP="00453A51">
      <w:pPr>
        <w:rPr>
          <w:b/>
          <w:sz w:val="22"/>
          <w:szCs w:val="22"/>
        </w:rPr>
      </w:pPr>
    </w:p>
    <w:p w14:paraId="1872CB3D" w14:textId="29B58AE9" w:rsidR="008800E3" w:rsidRDefault="008800E3" w:rsidP="008800E3">
      <w:pPr>
        <w:spacing w:before="480" w:after="480"/>
        <w:rPr>
          <w:sz w:val="22"/>
          <w:szCs w:val="22"/>
        </w:rPr>
      </w:pPr>
      <w:r w:rsidRPr="00F22427">
        <w:rPr>
          <w:sz w:val="22"/>
          <w:szCs w:val="22"/>
        </w:rPr>
        <w:t>V 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</w:rPr>
        <w:t>] dne 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="0005009B" w:rsidRPr="00151CE0">
        <w:rPr>
          <w:sz w:val="22"/>
          <w:szCs w:val="22"/>
          <w:highlight w:val="cyan"/>
        </w:rPr>
        <w:t>]</w:t>
      </w:r>
    </w:p>
    <w:p w14:paraId="349ED3FA" w14:textId="77777777" w:rsidR="0020782D" w:rsidRPr="00F22427" w:rsidRDefault="0020782D" w:rsidP="008800E3">
      <w:pPr>
        <w:spacing w:before="480" w:after="480"/>
        <w:rPr>
          <w:sz w:val="22"/>
          <w:szCs w:val="22"/>
        </w:rPr>
      </w:pPr>
    </w:p>
    <w:p w14:paraId="06EBB237" w14:textId="77777777" w:rsidR="008800E3" w:rsidRPr="00F22427" w:rsidRDefault="008800E3" w:rsidP="008800E3">
      <w:pPr>
        <w:ind w:left="4253"/>
        <w:jc w:val="center"/>
        <w:rPr>
          <w:sz w:val="22"/>
          <w:szCs w:val="22"/>
        </w:rPr>
      </w:pPr>
      <w:r w:rsidRPr="00F22427">
        <w:rPr>
          <w:sz w:val="22"/>
          <w:szCs w:val="22"/>
        </w:rPr>
        <w:t>.…………………………………………………..</w:t>
      </w:r>
    </w:p>
    <w:p w14:paraId="1B208D4C" w14:textId="77777777" w:rsidR="008800E3" w:rsidRPr="00303F79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</w:rPr>
      </w:pPr>
      <w:r w:rsidRPr="00F22427">
        <w:rPr>
          <w:sz w:val="22"/>
          <w:szCs w:val="22"/>
        </w:rPr>
        <w:t>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 xml:space="preserve"> – obchod</w:t>
      </w:r>
      <w:r w:rsidR="0005009B">
        <w:rPr>
          <w:sz w:val="22"/>
          <w:szCs w:val="22"/>
          <w:highlight w:val="cyan"/>
        </w:rPr>
        <w:t>ní firma + osoba jméno a podpis dodavatele</w:t>
      </w:r>
      <w:r w:rsidRPr="00151CE0">
        <w:rPr>
          <w:sz w:val="22"/>
          <w:szCs w:val="22"/>
          <w:highlight w:val="cyan"/>
        </w:rPr>
        <w:t xml:space="preserve">/ osoby, která zastupuje </w:t>
      </w:r>
      <w:r w:rsidR="001B1C4E">
        <w:rPr>
          <w:sz w:val="22"/>
          <w:szCs w:val="22"/>
          <w:highlight w:val="cyan"/>
        </w:rPr>
        <w:t>dodavatele</w:t>
      </w:r>
      <w:r w:rsidRPr="00151CE0">
        <w:rPr>
          <w:sz w:val="22"/>
          <w:szCs w:val="22"/>
          <w:highlight w:val="cyan"/>
        </w:rPr>
        <w:t>]</w:t>
      </w:r>
    </w:p>
    <w:sectPr w:rsidR="008800E3" w:rsidRPr="00303F79" w:rsidSect="00124057">
      <w:headerReference w:type="default" r:id="rId10"/>
      <w:footerReference w:type="even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8FBEEB" w16cex:dateUtc="2025-08-19T08:58:00Z"/>
  <w16cex:commentExtensible w16cex:durableId="64E401BB" w16cex:dateUtc="2025-08-18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BB7F5D" w16cid:durableId="3C8FBEEB"/>
  <w16cid:commentId w16cid:paraId="49FDB5A6" w16cid:durableId="64E40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23BA98EE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8F45CC">
      <w:rPr>
        <w:i/>
      </w:rPr>
      <w:t>4</w:t>
    </w:r>
    <w:r w:rsidRPr="009225EA">
      <w:rPr>
        <w:i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083"/>
    <w:multiLevelType w:val="hybridMultilevel"/>
    <w:tmpl w:val="076C28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10B97"/>
    <w:rsid w:val="0003297D"/>
    <w:rsid w:val="0005009B"/>
    <w:rsid w:val="00065F4B"/>
    <w:rsid w:val="000870B4"/>
    <w:rsid w:val="00090CA9"/>
    <w:rsid w:val="0009163A"/>
    <w:rsid w:val="000B3455"/>
    <w:rsid w:val="000F4ABA"/>
    <w:rsid w:val="00124057"/>
    <w:rsid w:val="00135B9C"/>
    <w:rsid w:val="00137C8A"/>
    <w:rsid w:val="001A4809"/>
    <w:rsid w:val="001B1C4E"/>
    <w:rsid w:val="0020782D"/>
    <w:rsid w:val="0021234C"/>
    <w:rsid w:val="00227B86"/>
    <w:rsid w:val="00243199"/>
    <w:rsid w:val="002B0A80"/>
    <w:rsid w:val="002B2822"/>
    <w:rsid w:val="002C6BDD"/>
    <w:rsid w:val="002D2D30"/>
    <w:rsid w:val="002F653F"/>
    <w:rsid w:val="003462DC"/>
    <w:rsid w:val="00360503"/>
    <w:rsid w:val="00364264"/>
    <w:rsid w:val="003D0B01"/>
    <w:rsid w:val="003F3A0A"/>
    <w:rsid w:val="00453A51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A1875"/>
    <w:rsid w:val="005B2440"/>
    <w:rsid w:val="005F0D63"/>
    <w:rsid w:val="006543DA"/>
    <w:rsid w:val="0069725A"/>
    <w:rsid w:val="007111A6"/>
    <w:rsid w:val="00751B7F"/>
    <w:rsid w:val="007601D7"/>
    <w:rsid w:val="007641AC"/>
    <w:rsid w:val="007F283B"/>
    <w:rsid w:val="00810496"/>
    <w:rsid w:val="00834F31"/>
    <w:rsid w:val="00850F23"/>
    <w:rsid w:val="008800E3"/>
    <w:rsid w:val="00881FA4"/>
    <w:rsid w:val="008A0C7A"/>
    <w:rsid w:val="008C4A09"/>
    <w:rsid w:val="008F45CC"/>
    <w:rsid w:val="008F5BAF"/>
    <w:rsid w:val="00907FCD"/>
    <w:rsid w:val="009225EA"/>
    <w:rsid w:val="00964AD7"/>
    <w:rsid w:val="009D536B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2B6A"/>
    <w:rsid w:val="00BD0632"/>
    <w:rsid w:val="00C43B99"/>
    <w:rsid w:val="00C956D7"/>
    <w:rsid w:val="00CA0E79"/>
    <w:rsid w:val="00CD6454"/>
    <w:rsid w:val="00CE5D82"/>
    <w:rsid w:val="00D069E8"/>
    <w:rsid w:val="00D32BDA"/>
    <w:rsid w:val="00DB1ECA"/>
    <w:rsid w:val="00E171AC"/>
    <w:rsid w:val="00E22F20"/>
    <w:rsid w:val="00E25AB5"/>
    <w:rsid w:val="00E81012"/>
    <w:rsid w:val="00E86F2A"/>
    <w:rsid w:val="00EB1AB5"/>
    <w:rsid w:val="00EB3824"/>
    <w:rsid w:val="00EC7B1F"/>
    <w:rsid w:val="00ED6D82"/>
    <w:rsid w:val="00EE3508"/>
    <w:rsid w:val="00EF13E7"/>
    <w:rsid w:val="00F0714F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D82"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C956D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C7B1F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C7B1F"/>
    <w:rPr>
      <w:rFonts w:ascii="Arial" w:eastAsia="MS Mincho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CE5D8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001DF-04A1-4756-B689-1E6DF7532FF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a7951faf-23fd-4a20-be1e-078bbe8d3a9a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2021-10-27T04:11:00Z</cp:lastPrinted>
  <dcterms:created xsi:type="dcterms:W3CDTF">2025-09-26T08:51:00Z</dcterms:created>
  <dcterms:modified xsi:type="dcterms:W3CDTF">2025-09-26T08:51:00Z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